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3DFA" w:rsidRPr="00CE4D4C" w:rsidRDefault="00CE4D4C">
      <w:pPr>
        <w:rPr>
          <w:rFonts w:ascii="Arial Greek" w:hAnsi="Arial Greek"/>
          <w:b/>
          <w:szCs w:val="24"/>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Pr>
          <w:noProof/>
          <w:sz w:val="24"/>
          <w:szCs w:val="24"/>
          <w:lang w:eastAsia="el-GR"/>
        </w:rPr>
        <mc:AlternateContent>
          <mc:Choice Requires="wps">
            <w:drawing>
              <wp:anchor distT="0" distB="0" distL="114300" distR="114300" simplePos="0" relativeHeight="251673600" behindDoc="0" locked="0" layoutInCell="1" allowOverlap="1">
                <wp:simplePos x="0" y="0"/>
                <wp:positionH relativeFrom="column">
                  <wp:posOffset>-714375</wp:posOffset>
                </wp:positionH>
                <wp:positionV relativeFrom="paragraph">
                  <wp:posOffset>-552450</wp:posOffset>
                </wp:positionV>
                <wp:extent cx="4448175" cy="742950"/>
                <wp:effectExtent l="0" t="0" r="0" b="0"/>
                <wp:wrapNone/>
                <wp:docPr id="3" name="Πλαίσιο κειμένου 3"/>
                <wp:cNvGraphicFramePr/>
                <a:graphic xmlns:a="http://schemas.openxmlformats.org/drawingml/2006/main">
                  <a:graphicData uri="http://schemas.microsoft.com/office/word/2010/wordprocessingShape">
                    <wps:wsp>
                      <wps:cNvSpPr txBox="1"/>
                      <wps:spPr>
                        <a:xfrm>
                          <a:off x="0" y="0"/>
                          <a:ext cx="4448175" cy="7429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E4D4C" w:rsidRDefault="00CE4D4C">
                            <w:r w:rsidRPr="00CE4D4C">
                              <w:rPr>
                                <w:rFonts w:ascii="4YEOmonstrum" w:hAnsi="4YEOmonstrum" w:cs="Cambria"/>
                                <w:sz w:val="72"/>
                                <w:lang w:val="en-US"/>
                              </w:rPr>
                              <w:t>ONOMA</w:t>
                            </w:r>
                            <w:r>
                              <w:rPr>
                                <w:rFonts w:ascii="Cambria" w:hAnsi="Cambria" w:cs="Cambria"/>
                                <w:sz w:val="72"/>
                                <w:lang w:val="en-US"/>
                              </w:rPr>
                              <w:t xml:space="preserve"> </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Πλαίσιο κειμένου 3" o:spid="_x0000_s1026" type="#_x0000_t202" style="position:absolute;margin-left:-56.25pt;margin-top:-43.5pt;width:350.25pt;height:58.5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" filled="f" stroked="f" strokeweight=".5pt">
                <v:textbox>
                  <w:txbxContent>
                    <w:p w:rsidR="00CE4D4C" w:rsidRDefault="00CE4D4C">
                      <w:r w:rsidRPr="00CE4D4C">
                        <w:rPr>
                          <w:rFonts w:ascii="4YEOmonstrum" w:hAnsi="4YEOmonstrum" w:cs="Cambria"/>
                          <w:sz w:val="72"/>
                          <w:lang w:val="en-US"/>
                        </w:rPr>
                        <w:t>ONOMA</w:t>
                      </w:r>
                      <w:r>
                        <w:rPr>
                          <w:rFonts w:ascii="Cambria" w:hAnsi="Cambria" w:cs="Cambria"/>
                          <w:sz w:val="72"/>
                          <w:lang w:val="en-US"/>
                        </w:rPr>
                        <w:t xml:space="preserve"> </w:t>
                      </w:r>
                      <w:r>
                        <w:t>…………………………………………….</w:t>
                      </w:r>
                    </w:p>
                  </w:txbxContent>
                </v:textbox>
              </v:shape>
            </w:pict>
          </mc:Fallback>
        </mc:AlternateContent>
      </w:r>
      <w:r w:rsidR="00954EE0">
        <w:rPr>
          <w:noProof/>
          <w:sz w:val="24"/>
          <w:szCs w:val="24"/>
          <w:lang w:eastAsia="el-GR"/>
        </w:rPr>
        <w:drawing>
          <wp:anchor distT="0" distB="0" distL="114300" distR="114300" simplePos="0" relativeHeight="251658240" behindDoc="0" locked="0" layoutInCell="1" allowOverlap="1" wp14:anchorId="1979B7F3" wp14:editId="6D92B54C">
            <wp:simplePos x="0" y="0"/>
            <wp:positionH relativeFrom="column">
              <wp:posOffset>4572000</wp:posOffset>
            </wp:positionH>
            <wp:positionV relativeFrom="paragraph">
              <wp:posOffset>-414655</wp:posOffset>
            </wp:positionV>
            <wp:extent cx="1466850" cy="2157095"/>
            <wp:effectExtent l="0" t="0" r="0" b="0"/>
            <wp:wrapNone/>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ipbam6.gif"/>
                    <pic:cNvPicPr/>
                  </pic:nvPicPr>
                  <pic:blipFill>
                    <a:blip r:embed="rId4">
                      <a:extLst>
                        <a:ext uri="{28A0092B-C50C-407E-A947-70E740481C1C}">
                          <a14:useLocalDpi xmlns:a14="http://schemas.microsoft.com/office/drawing/2010/main" val="0"/>
                        </a:ext>
                      </a:extLst>
                    </a:blip>
                    <a:stretch>
                      <a:fillRect/>
                    </a:stretch>
                  </pic:blipFill>
                  <pic:spPr>
                    <a:xfrm>
                      <a:off x="0" y="0"/>
                      <a:ext cx="1466850" cy="2157095"/>
                    </a:xfrm>
                    <a:prstGeom prst="rect">
                      <a:avLst/>
                    </a:prstGeom>
                  </pic:spPr>
                </pic:pic>
              </a:graphicData>
            </a:graphic>
            <wp14:sizeRelH relativeFrom="page">
              <wp14:pctWidth>0</wp14:pctWidth>
            </wp14:sizeRelH>
            <wp14:sizeRelV relativeFrom="page">
              <wp14:pctHeight>0</wp14:pctHeight>
            </wp14:sizeRelV>
          </wp:anchor>
        </w:drawing>
      </w:r>
      <w:r w:rsidR="00886BEE">
        <w:rPr>
          <w:noProof/>
          <w:sz w:val="24"/>
          <w:szCs w:val="24"/>
          <w:lang w:eastAsia="el-GR"/>
        </w:rPr>
        <w:drawing>
          <wp:anchor distT="0" distB="0" distL="114300" distR="114300" simplePos="0" relativeHeight="251668480" behindDoc="0" locked="0" layoutInCell="1" allowOverlap="1" wp14:anchorId="3F8F6EEE" wp14:editId="7C9F80F7">
            <wp:simplePos x="0" y="0"/>
            <wp:positionH relativeFrom="column">
              <wp:posOffset>-342900</wp:posOffset>
            </wp:positionH>
            <wp:positionV relativeFrom="paragraph">
              <wp:posOffset>314960</wp:posOffset>
            </wp:positionV>
            <wp:extent cx="304800" cy="304800"/>
            <wp:effectExtent l="0" t="0" r="0" b="0"/>
            <wp:wrapNone/>
            <wp:docPr id="9" name="Εικόνα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bbit.gif"/>
                    <pic:cNvPicPr/>
                  </pic:nvPicPr>
                  <pic:blipFill>
                    <a:blip r:embed="rId5">
                      <a:extLst>
                        <a:ext uri="{28A0092B-C50C-407E-A947-70E740481C1C}">
                          <a14:useLocalDpi xmlns:a14="http://schemas.microsoft.com/office/drawing/2010/main" val="0"/>
                        </a:ext>
                      </a:extLst>
                    </a:blip>
                    <a:stretch>
                      <a:fillRect/>
                    </a:stretch>
                  </pic:blipFill>
                  <pic:spPr>
                    <a:xfrm flipH="1">
                      <a:off x="0" y="0"/>
                      <a:ext cx="304800" cy="304800"/>
                    </a:xfrm>
                    <a:prstGeom prst="rect">
                      <a:avLst/>
                    </a:prstGeom>
                  </pic:spPr>
                </pic:pic>
              </a:graphicData>
            </a:graphic>
            <wp14:sizeRelH relativeFrom="page">
              <wp14:pctWidth>0</wp14:pctWidth>
            </wp14:sizeRelH>
            <wp14:sizeRelV relativeFrom="page">
              <wp14:pctHeight>0</wp14:pctHeight>
            </wp14:sizeRelV>
          </wp:anchor>
        </w:drawing>
      </w:r>
      <w:r w:rsidR="00886BEE">
        <w:rPr>
          <w:noProof/>
          <w:sz w:val="24"/>
          <w:szCs w:val="24"/>
          <w:lang w:eastAsia="el-GR"/>
        </w:rPr>
        <w:t xml:space="preserve"> </w:t>
      </w:r>
      <w:r w:rsidR="00886BEE" w:rsidRPr="00CE4D4C">
        <w:rPr>
          <w:rFonts w:ascii="Arial Greek" w:hAnsi="Arial Greek"/>
          <w:color w:val="000000" w:themeColor="text1"/>
          <w:sz w:val="20"/>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Γλώσσα Δ΄ Τάξης ενότητα 1</w:t>
      </w:r>
      <w:r w:rsidRPr="00CE4D4C">
        <w:rPr>
          <w:rFonts w:ascii="Arial Greek" w:hAnsi="Arial Greek"/>
          <w:color w:val="000000" w:themeColor="text1"/>
          <w:sz w:val="20"/>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ascii="Arial Greek" w:hAnsi="Arial Greek"/>
          <w:color w:val="000000" w:themeColor="text1"/>
          <w:sz w:val="20"/>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w:t>
      </w:r>
      <w:r w:rsidRPr="00CE4D4C">
        <w:rPr>
          <w:rFonts w:ascii="Arial Greek" w:hAnsi="Arial Greek"/>
          <w:color w:val="000000" w:themeColor="text1"/>
          <w:sz w:val="20"/>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ascii="Arial Greek" w:hAnsi="Arial Greek"/>
          <w:color w:val="000000" w:themeColor="text1"/>
          <w:sz w:val="20"/>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Σεπτέμβρης</w:t>
      </w:r>
    </w:p>
    <w:p w:rsidR="00CC2EFD" w:rsidRPr="00886BEE" w:rsidRDefault="00CC2EFD">
      <w:pPr>
        <w:rPr>
          <w:b/>
          <w:sz w:val="24"/>
          <w:szCs w:val="24"/>
        </w:rPr>
      </w:pPr>
      <w:r w:rsidRPr="00886BEE">
        <w:rPr>
          <w:b/>
          <w:sz w:val="24"/>
          <w:szCs w:val="24"/>
        </w:rPr>
        <w:t>Γράψε με τη σειρά τους μήνες του χρόνου:</w:t>
      </w:r>
    </w:p>
    <w:p w:rsidR="00CC2EFD" w:rsidRDefault="00886BEE">
      <w:pPr>
        <w:rPr>
          <w:sz w:val="24"/>
          <w:szCs w:val="24"/>
        </w:rPr>
      </w:pPr>
      <w:r>
        <w:rPr>
          <w:noProof/>
          <w:sz w:val="24"/>
          <w:szCs w:val="24"/>
          <w:lang w:eastAsia="el-GR"/>
        </w:rPr>
        <w:drawing>
          <wp:anchor distT="0" distB="0" distL="114300" distR="114300" simplePos="0" relativeHeight="251666432" behindDoc="0" locked="0" layoutInCell="1" allowOverlap="1" wp14:anchorId="28873893" wp14:editId="66923A97">
            <wp:simplePos x="0" y="0"/>
            <wp:positionH relativeFrom="column">
              <wp:posOffset>-342900</wp:posOffset>
            </wp:positionH>
            <wp:positionV relativeFrom="paragraph">
              <wp:posOffset>697230</wp:posOffset>
            </wp:positionV>
            <wp:extent cx="304800" cy="304800"/>
            <wp:effectExtent l="0" t="0" r="0" b="0"/>
            <wp:wrapNone/>
            <wp:docPr id="8" name="Εικόνα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bbit.gif"/>
                    <pic:cNvPicPr/>
                  </pic:nvPicPr>
                  <pic:blipFill>
                    <a:blip r:embed="rId5">
                      <a:extLst>
                        <a:ext uri="{28A0092B-C50C-407E-A947-70E740481C1C}">
                          <a14:useLocalDpi xmlns:a14="http://schemas.microsoft.com/office/drawing/2010/main" val="0"/>
                        </a:ext>
                      </a:extLst>
                    </a:blip>
                    <a:stretch>
                      <a:fillRect/>
                    </a:stretch>
                  </pic:blipFill>
                  <pic:spPr>
                    <a:xfrm flipH="1">
                      <a:off x="0" y="0"/>
                      <a:ext cx="304800" cy="304800"/>
                    </a:xfrm>
                    <a:prstGeom prst="rect">
                      <a:avLst/>
                    </a:prstGeom>
                  </pic:spPr>
                </pic:pic>
              </a:graphicData>
            </a:graphic>
            <wp14:sizeRelH relativeFrom="page">
              <wp14:pctWidth>0</wp14:pctWidth>
            </wp14:sizeRelH>
            <wp14:sizeRelV relativeFrom="page">
              <wp14:pctHeight>0</wp14:pctHeight>
            </wp14:sizeRelV>
          </wp:anchor>
        </w:drawing>
      </w:r>
      <w:r w:rsidR="00CC2EFD">
        <w:rPr>
          <w:sz w:val="24"/>
          <w:szCs w:val="24"/>
        </w:rPr>
        <w:t>Ιανουάριος,………………………………………………………………………………………...........................</w:t>
      </w:r>
      <w:r w:rsidRPr="00886BEE">
        <w:rPr>
          <w:noProof/>
          <w:sz w:val="24"/>
          <w:szCs w:val="24"/>
          <w:lang w:eastAsia="el-GR"/>
        </w:rPr>
        <w:t xml:space="preserve"> </w:t>
      </w:r>
      <w:r w:rsidR="00CC2EFD">
        <w:rPr>
          <w:sz w:val="24"/>
          <w:szCs w:val="24"/>
        </w:rPr>
        <w:t>...............................................................................................................................................................................................................................................................................</w:t>
      </w:r>
    </w:p>
    <w:p w:rsidR="00CC2EFD" w:rsidRPr="00886BEE" w:rsidRDefault="00CC2EFD">
      <w:pPr>
        <w:rPr>
          <w:b/>
          <w:sz w:val="24"/>
          <w:szCs w:val="24"/>
        </w:rPr>
      </w:pPr>
      <w:r w:rsidRPr="00886BEE">
        <w:rPr>
          <w:b/>
          <w:sz w:val="24"/>
          <w:szCs w:val="24"/>
        </w:rPr>
        <w:t>Βάλε σε αλφαβητική σειρά τις παρακάτω λέξεις:</w:t>
      </w:r>
    </w:p>
    <w:p w:rsidR="00CC2EFD" w:rsidRDefault="00CC2EFD">
      <w:pPr>
        <w:rPr>
          <w:sz w:val="24"/>
          <w:szCs w:val="24"/>
        </w:rPr>
      </w:pPr>
      <w:r>
        <w:rPr>
          <w:sz w:val="24"/>
          <w:szCs w:val="24"/>
        </w:rPr>
        <w:t>Βαρέλι, έντομα, ίσκιος, καράβι, αγάπη, γάλα, ήρωας, φωτιά, δέρμα, ζωή, θάλασσα, καλοσύνη, μητέρα, ξένος, φως, γέλιο, κερί, μήλα, ξυράφι, λάκκος, νέος, ομορφιά</w:t>
      </w:r>
    </w:p>
    <w:p w:rsidR="00CC2EFD" w:rsidRDefault="00886BEE">
      <w:pPr>
        <w:rPr>
          <w:sz w:val="24"/>
          <w:szCs w:val="24"/>
        </w:rPr>
      </w:pPr>
      <w:r>
        <w:rPr>
          <w:noProof/>
          <w:sz w:val="24"/>
          <w:szCs w:val="24"/>
          <w:lang w:eastAsia="el-GR"/>
        </w:rPr>
        <w:drawing>
          <wp:anchor distT="0" distB="0" distL="114300" distR="114300" simplePos="0" relativeHeight="251670528" behindDoc="0" locked="0" layoutInCell="1" allowOverlap="1" wp14:anchorId="35CB1EF0" wp14:editId="4C6EA7D1">
            <wp:simplePos x="0" y="0"/>
            <wp:positionH relativeFrom="column">
              <wp:posOffset>-38100</wp:posOffset>
            </wp:positionH>
            <wp:positionV relativeFrom="paragraph">
              <wp:posOffset>718820</wp:posOffset>
            </wp:positionV>
            <wp:extent cx="304800" cy="304800"/>
            <wp:effectExtent l="0" t="0" r="0" b="0"/>
            <wp:wrapNone/>
            <wp:docPr id="10" name="Εικόνα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bbit.gif"/>
                    <pic:cNvPicPr/>
                  </pic:nvPicPr>
                  <pic:blipFill>
                    <a:blip r:embed="rId5">
                      <a:extLst>
                        <a:ext uri="{28A0092B-C50C-407E-A947-70E740481C1C}">
                          <a14:useLocalDpi xmlns:a14="http://schemas.microsoft.com/office/drawing/2010/main" val="0"/>
                        </a:ext>
                      </a:extLst>
                    </a:blip>
                    <a:stretch>
                      <a:fillRect/>
                    </a:stretch>
                  </pic:blipFill>
                  <pic:spPr>
                    <a:xfrm flipH="1">
                      <a:off x="0" y="0"/>
                      <a:ext cx="304800" cy="304800"/>
                    </a:xfrm>
                    <a:prstGeom prst="rect">
                      <a:avLst/>
                    </a:prstGeom>
                  </pic:spPr>
                </pic:pic>
              </a:graphicData>
            </a:graphic>
            <wp14:sizeRelH relativeFrom="page">
              <wp14:pctWidth>0</wp14:pctWidth>
            </wp14:sizeRelH>
            <wp14:sizeRelV relativeFrom="page">
              <wp14:pctHeight>0</wp14:pctHeight>
            </wp14:sizeRelV>
          </wp:anchor>
        </w:drawing>
      </w:r>
      <w:r w:rsidR="00CC2EFD">
        <w:rPr>
          <w:sz w:val="24"/>
          <w:szCs w:val="24"/>
        </w:rPr>
        <w:t>………………………………………………………………………………………………………………………………………………………………………………………………………………………………………………………………………………………………………………………………………………………………………………………………………………</w:t>
      </w:r>
    </w:p>
    <w:p w:rsidR="00CC2EFD" w:rsidRPr="00886BEE" w:rsidRDefault="00886BEE">
      <w:pPr>
        <w:rPr>
          <w:b/>
          <w:sz w:val="24"/>
          <w:szCs w:val="24"/>
        </w:rPr>
      </w:pPr>
      <w:r>
        <w:rPr>
          <w:i/>
          <w:noProof/>
          <w:sz w:val="24"/>
          <w:szCs w:val="24"/>
          <w:lang w:eastAsia="el-GR"/>
        </w:rPr>
        <w:drawing>
          <wp:anchor distT="0" distB="0" distL="114300" distR="114300" simplePos="0" relativeHeight="251665408" behindDoc="0" locked="0" layoutInCell="1" allowOverlap="1" wp14:anchorId="77674E0D" wp14:editId="512A2E40">
            <wp:simplePos x="0" y="0"/>
            <wp:positionH relativeFrom="column">
              <wp:posOffset>-1695450</wp:posOffset>
            </wp:positionH>
            <wp:positionV relativeFrom="paragraph">
              <wp:posOffset>159385</wp:posOffset>
            </wp:positionV>
            <wp:extent cx="2857500" cy="323850"/>
            <wp:effectExtent l="0" t="9525" r="9525" b="9525"/>
            <wp:wrapNone/>
            <wp:docPr id="7" name="Εικόνα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owerbar.gif"/>
                    <pic:cNvPicPr/>
                  </pic:nvPicPr>
                  <pic:blipFill>
                    <a:blip r:embed="rId6">
                      <a:extLst>
                        <a:ext uri="{28A0092B-C50C-407E-A947-70E740481C1C}">
                          <a14:useLocalDpi xmlns:a14="http://schemas.microsoft.com/office/drawing/2010/main" val="0"/>
                        </a:ext>
                      </a:extLst>
                    </a:blip>
                    <a:stretch>
                      <a:fillRect/>
                    </a:stretch>
                  </pic:blipFill>
                  <pic:spPr>
                    <a:xfrm rot="16200000">
                      <a:off x="0" y="0"/>
                      <a:ext cx="2857500" cy="323850"/>
                    </a:xfrm>
                    <a:prstGeom prst="rect">
                      <a:avLst/>
                    </a:prstGeom>
                  </pic:spPr>
                </pic:pic>
              </a:graphicData>
            </a:graphic>
            <wp14:sizeRelH relativeFrom="page">
              <wp14:pctWidth>0</wp14:pctWidth>
            </wp14:sizeRelH>
            <wp14:sizeRelV relativeFrom="page">
              <wp14:pctHeight>0</wp14:pctHeight>
            </wp14:sizeRelV>
          </wp:anchor>
        </w:drawing>
      </w:r>
      <w:r>
        <w:rPr>
          <w:i/>
          <w:noProof/>
          <w:sz w:val="24"/>
          <w:szCs w:val="24"/>
          <w:lang w:eastAsia="el-GR"/>
        </w:rPr>
        <w:drawing>
          <wp:anchor distT="0" distB="0" distL="114300" distR="114300" simplePos="0" relativeHeight="251663360" behindDoc="0" locked="0" layoutInCell="1" allowOverlap="1" wp14:anchorId="62F5A4E8" wp14:editId="04C43D10">
            <wp:simplePos x="0" y="0"/>
            <wp:positionH relativeFrom="column">
              <wp:posOffset>4114800</wp:posOffset>
            </wp:positionH>
            <wp:positionV relativeFrom="paragraph">
              <wp:posOffset>73660</wp:posOffset>
            </wp:positionV>
            <wp:extent cx="2857500" cy="323850"/>
            <wp:effectExtent l="0" t="9525" r="9525" b="9525"/>
            <wp:wrapNone/>
            <wp:docPr id="6"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owerbar.gif"/>
                    <pic:cNvPicPr/>
                  </pic:nvPicPr>
                  <pic:blipFill>
                    <a:blip r:embed="rId6">
                      <a:extLst>
                        <a:ext uri="{28A0092B-C50C-407E-A947-70E740481C1C}">
                          <a14:useLocalDpi xmlns:a14="http://schemas.microsoft.com/office/drawing/2010/main" val="0"/>
                        </a:ext>
                      </a:extLst>
                    </a:blip>
                    <a:stretch>
                      <a:fillRect/>
                    </a:stretch>
                  </pic:blipFill>
                  <pic:spPr>
                    <a:xfrm rot="16200000">
                      <a:off x="0" y="0"/>
                      <a:ext cx="2857500" cy="323850"/>
                    </a:xfrm>
                    <a:prstGeom prst="rect">
                      <a:avLst/>
                    </a:prstGeom>
                  </pic:spPr>
                </pic:pic>
              </a:graphicData>
            </a:graphic>
            <wp14:sizeRelH relativeFrom="page">
              <wp14:pctWidth>0</wp14:pctWidth>
            </wp14:sizeRelH>
            <wp14:sizeRelV relativeFrom="page">
              <wp14:pctHeight>0</wp14:pctHeight>
            </wp14:sizeRelV>
          </wp:anchor>
        </w:drawing>
      </w:r>
      <w:r>
        <w:rPr>
          <w:sz w:val="24"/>
          <w:szCs w:val="24"/>
        </w:rPr>
        <w:t xml:space="preserve">           </w:t>
      </w:r>
      <w:r w:rsidR="00CC2EFD" w:rsidRPr="00886BEE">
        <w:rPr>
          <w:b/>
          <w:sz w:val="24"/>
          <w:szCs w:val="24"/>
        </w:rPr>
        <w:t>Υπογράμμισε τα ρήματα στο παρακάτω κείμενο:</w:t>
      </w:r>
    </w:p>
    <w:p w:rsidR="00CC2EFD" w:rsidRDefault="00886BEE">
      <w:pPr>
        <w:rPr>
          <w:sz w:val="24"/>
          <w:szCs w:val="24"/>
        </w:rPr>
      </w:pPr>
      <w:r>
        <w:rPr>
          <w:noProof/>
          <w:sz w:val="24"/>
          <w:szCs w:val="24"/>
          <w:lang w:eastAsia="el-GR"/>
        </w:rPr>
        <w:drawing>
          <wp:anchor distT="0" distB="0" distL="114300" distR="114300" simplePos="0" relativeHeight="251672576" behindDoc="0" locked="0" layoutInCell="1" allowOverlap="1" wp14:anchorId="7CD67370" wp14:editId="4A1784BA">
            <wp:simplePos x="0" y="0"/>
            <wp:positionH relativeFrom="column">
              <wp:posOffset>-114300</wp:posOffset>
            </wp:positionH>
            <wp:positionV relativeFrom="paragraph">
              <wp:posOffset>1113790</wp:posOffset>
            </wp:positionV>
            <wp:extent cx="304800" cy="304800"/>
            <wp:effectExtent l="0" t="0" r="0" b="0"/>
            <wp:wrapNone/>
            <wp:docPr id="11" name="Εικόνα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bbit.gif"/>
                    <pic:cNvPicPr/>
                  </pic:nvPicPr>
                  <pic:blipFill>
                    <a:blip r:embed="rId5">
                      <a:extLst>
                        <a:ext uri="{28A0092B-C50C-407E-A947-70E740481C1C}">
                          <a14:useLocalDpi xmlns:a14="http://schemas.microsoft.com/office/drawing/2010/main" val="0"/>
                        </a:ext>
                      </a:extLst>
                    </a:blip>
                    <a:stretch>
                      <a:fillRect/>
                    </a:stretch>
                  </pic:blipFill>
                  <pic:spPr>
                    <a:xfrm flipH="1">
                      <a:off x="0" y="0"/>
                      <a:ext cx="304800" cy="304800"/>
                    </a:xfrm>
                    <a:prstGeom prst="rect">
                      <a:avLst/>
                    </a:prstGeom>
                  </pic:spPr>
                </pic:pic>
              </a:graphicData>
            </a:graphic>
            <wp14:sizeRelH relativeFrom="page">
              <wp14:pctWidth>0</wp14:pctWidth>
            </wp14:sizeRelH>
            <wp14:sizeRelV relativeFrom="page">
              <wp14:pctHeight>0</wp14:pctHeight>
            </wp14:sizeRelV>
          </wp:anchor>
        </w:drawing>
      </w:r>
      <w:r w:rsidR="00CC2EFD">
        <w:rPr>
          <w:sz w:val="24"/>
          <w:szCs w:val="24"/>
        </w:rPr>
        <w:t xml:space="preserve">Τον Σεπτέμβρη </w:t>
      </w:r>
      <w:r w:rsidR="00CC2EFD" w:rsidRPr="00CC2EFD">
        <w:rPr>
          <w:sz w:val="24"/>
          <w:szCs w:val="24"/>
          <w:u w:val="single"/>
        </w:rPr>
        <w:t>ανοίγουν</w:t>
      </w:r>
      <w:r w:rsidR="00CC2EFD">
        <w:rPr>
          <w:sz w:val="24"/>
          <w:szCs w:val="24"/>
        </w:rPr>
        <w:t xml:space="preserve"> τα σχολεία. Όλα τα παιδιά αφήνουν τις παραλίες και τις εξοχές, όπου παραθέριζαν, γυρίζουν στο σπίτι τους και συνεχίζουν τα μαθήματά τους στο σχολείο. Κάθε πρωί μαζεύονται στην αυλή του σχολείου και περιμένουν να χτυπήσει το κουδούνι, για να μπουν στις τάξεις και να αρχίσουν το μάθημα. Από μακριά ακούγονται οι ζωηρές φωνές και τα γέλια τους.</w:t>
      </w:r>
    </w:p>
    <w:p w:rsidR="00CC2EFD" w:rsidRDefault="00886BEE">
      <w:pPr>
        <w:rPr>
          <w:i/>
          <w:sz w:val="24"/>
          <w:szCs w:val="24"/>
        </w:rPr>
      </w:pPr>
      <w:r>
        <w:rPr>
          <w:b/>
          <w:sz w:val="24"/>
          <w:szCs w:val="24"/>
        </w:rPr>
        <w:t xml:space="preserve">       </w:t>
      </w:r>
      <w:r w:rsidR="00CC2EFD" w:rsidRPr="00886BEE">
        <w:rPr>
          <w:b/>
          <w:sz w:val="24"/>
          <w:szCs w:val="24"/>
        </w:rPr>
        <w:t>Στον παρακάτω πίνακα συμπλήρωσε τον χρόνο του ρήματος που λείπει.</w:t>
      </w:r>
      <w:r w:rsidR="00CC2EFD">
        <w:rPr>
          <w:sz w:val="24"/>
          <w:szCs w:val="24"/>
        </w:rPr>
        <w:t xml:space="preserve"> </w:t>
      </w:r>
      <w:r w:rsidR="00A10B72">
        <w:rPr>
          <w:sz w:val="24"/>
          <w:szCs w:val="24"/>
        </w:rPr>
        <w:t>(</w:t>
      </w:r>
      <w:r w:rsidR="00CC2EFD" w:rsidRPr="00A10B72">
        <w:rPr>
          <w:i/>
          <w:sz w:val="24"/>
          <w:szCs w:val="24"/>
        </w:rPr>
        <w:t xml:space="preserve">Θυμήσου ο Ενεστώτας μιλά για κάτι που γίνεται τώρα, ο Παρατατικός για κάτι που γινόταν χθες συνέχεια και ο μέλλοντας </w:t>
      </w:r>
      <w:r w:rsidR="00A10B72" w:rsidRPr="00A10B72">
        <w:rPr>
          <w:i/>
          <w:sz w:val="24"/>
          <w:szCs w:val="24"/>
        </w:rPr>
        <w:t>εξακολουθητικός για κάτι που θα γίνεται αύριο συνέχεια)</w:t>
      </w:r>
    </w:p>
    <w:tbl>
      <w:tblPr>
        <w:tblStyle w:val="a3"/>
        <w:tblW w:w="0" w:type="auto"/>
        <w:tblLook w:val="04A0" w:firstRow="1" w:lastRow="0" w:firstColumn="1" w:lastColumn="0" w:noHBand="0" w:noVBand="1"/>
      </w:tblPr>
      <w:tblGrid>
        <w:gridCol w:w="2376"/>
        <w:gridCol w:w="2694"/>
        <w:gridCol w:w="3452"/>
      </w:tblGrid>
      <w:tr w:rsidR="00A10B72" w:rsidTr="00A10B72">
        <w:tc>
          <w:tcPr>
            <w:tcW w:w="2376" w:type="dxa"/>
          </w:tcPr>
          <w:p w:rsidR="00A10B72" w:rsidRDefault="00A10B72">
            <w:pPr>
              <w:rPr>
                <w:i/>
                <w:sz w:val="24"/>
                <w:szCs w:val="24"/>
              </w:rPr>
            </w:pPr>
            <w:r>
              <w:rPr>
                <w:i/>
                <w:sz w:val="24"/>
                <w:szCs w:val="24"/>
              </w:rPr>
              <w:t>ενεστώτας</w:t>
            </w:r>
          </w:p>
        </w:tc>
        <w:tc>
          <w:tcPr>
            <w:tcW w:w="2694" w:type="dxa"/>
          </w:tcPr>
          <w:p w:rsidR="00A10B72" w:rsidRDefault="00A10B72">
            <w:pPr>
              <w:rPr>
                <w:i/>
                <w:sz w:val="24"/>
                <w:szCs w:val="24"/>
              </w:rPr>
            </w:pPr>
            <w:r>
              <w:rPr>
                <w:i/>
                <w:sz w:val="24"/>
                <w:szCs w:val="24"/>
              </w:rPr>
              <w:t>παρατατικός</w:t>
            </w:r>
          </w:p>
        </w:tc>
        <w:tc>
          <w:tcPr>
            <w:tcW w:w="3452" w:type="dxa"/>
          </w:tcPr>
          <w:p w:rsidR="00A10B72" w:rsidRDefault="00A10B72">
            <w:pPr>
              <w:rPr>
                <w:i/>
                <w:sz w:val="24"/>
                <w:szCs w:val="24"/>
              </w:rPr>
            </w:pPr>
            <w:r>
              <w:rPr>
                <w:i/>
                <w:sz w:val="24"/>
                <w:szCs w:val="24"/>
              </w:rPr>
              <w:t>Μέλλοντας εξακολουθητικός</w:t>
            </w:r>
          </w:p>
        </w:tc>
      </w:tr>
      <w:tr w:rsidR="00A10B72" w:rsidTr="00A10B72">
        <w:tc>
          <w:tcPr>
            <w:tcW w:w="2376" w:type="dxa"/>
          </w:tcPr>
          <w:p w:rsidR="00A10B72" w:rsidRDefault="00A10B72">
            <w:pPr>
              <w:rPr>
                <w:i/>
                <w:sz w:val="24"/>
                <w:szCs w:val="24"/>
              </w:rPr>
            </w:pPr>
            <w:r>
              <w:rPr>
                <w:i/>
                <w:sz w:val="24"/>
                <w:szCs w:val="24"/>
              </w:rPr>
              <w:t>Παίζω</w:t>
            </w:r>
          </w:p>
        </w:tc>
        <w:tc>
          <w:tcPr>
            <w:tcW w:w="2694" w:type="dxa"/>
          </w:tcPr>
          <w:p w:rsidR="00A10B72" w:rsidRDefault="00A10B72">
            <w:pPr>
              <w:rPr>
                <w:i/>
                <w:sz w:val="24"/>
                <w:szCs w:val="24"/>
              </w:rPr>
            </w:pPr>
          </w:p>
        </w:tc>
        <w:tc>
          <w:tcPr>
            <w:tcW w:w="3452" w:type="dxa"/>
          </w:tcPr>
          <w:p w:rsidR="00A10B72" w:rsidRDefault="00A10B72">
            <w:pPr>
              <w:rPr>
                <w:i/>
                <w:sz w:val="24"/>
                <w:szCs w:val="24"/>
              </w:rPr>
            </w:pPr>
          </w:p>
        </w:tc>
      </w:tr>
      <w:tr w:rsidR="00A10B72" w:rsidTr="00A10B72">
        <w:tc>
          <w:tcPr>
            <w:tcW w:w="2376" w:type="dxa"/>
          </w:tcPr>
          <w:p w:rsidR="00A10B72" w:rsidRDefault="00A10B72">
            <w:pPr>
              <w:rPr>
                <w:i/>
                <w:sz w:val="24"/>
                <w:szCs w:val="24"/>
              </w:rPr>
            </w:pPr>
            <w:r>
              <w:rPr>
                <w:i/>
                <w:sz w:val="24"/>
                <w:szCs w:val="24"/>
              </w:rPr>
              <w:t>Κολυμπάω</w:t>
            </w:r>
          </w:p>
        </w:tc>
        <w:tc>
          <w:tcPr>
            <w:tcW w:w="2694" w:type="dxa"/>
          </w:tcPr>
          <w:p w:rsidR="00A10B72" w:rsidRDefault="00A10B72">
            <w:pPr>
              <w:rPr>
                <w:i/>
                <w:sz w:val="24"/>
                <w:szCs w:val="24"/>
              </w:rPr>
            </w:pPr>
          </w:p>
        </w:tc>
        <w:tc>
          <w:tcPr>
            <w:tcW w:w="3452" w:type="dxa"/>
          </w:tcPr>
          <w:p w:rsidR="00A10B72" w:rsidRDefault="00A10B72">
            <w:pPr>
              <w:rPr>
                <w:i/>
                <w:sz w:val="24"/>
                <w:szCs w:val="24"/>
              </w:rPr>
            </w:pPr>
          </w:p>
        </w:tc>
      </w:tr>
      <w:tr w:rsidR="00A10B72" w:rsidTr="00A10B72">
        <w:tc>
          <w:tcPr>
            <w:tcW w:w="2376" w:type="dxa"/>
          </w:tcPr>
          <w:p w:rsidR="00A10B72" w:rsidRDefault="00A10B72">
            <w:pPr>
              <w:rPr>
                <w:i/>
                <w:sz w:val="24"/>
                <w:szCs w:val="24"/>
              </w:rPr>
            </w:pPr>
            <w:r>
              <w:rPr>
                <w:i/>
                <w:sz w:val="24"/>
                <w:szCs w:val="24"/>
              </w:rPr>
              <w:t>Ζωγραφίζω</w:t>
            </w:r>
          </w:p>
        </w:tc>
        <w:tc>
          <w:tcPr>
            <w:tcW w:w="2694" w:type="dxa"/>
          </w:tcPr>
          <w:p w:rsidR="00A10B72" w:rsidRDefault="00A10B72">
            <w:pPr>
              <w:rPr>
                <w:i/>
                <w:sz w:val="24"/>
                <w:szCs w:val="24"/>
              </w:rPr>
            </w:pPr>
          </w:p>
        </w:tc>
        <w:tc>
          <w:tcPr>
            <w:tcW w:w="3452" w:type="dxa"/>
          </w:tcPr>
          <w:p w:rsidR="00A10B72" w:rsidRDefault="00A10B72">
            <w:pPr>
              <w:rPr>
                <w:i/>
                <w:sz w:val="24"/>
                <w:szCs w:val="24"/>
              </w:rPr>
            </w:pPr>
          </w:p>
        </w:tc>
      </w:tr>
      <w:tr w:rsidR="00A10B72" w:rsidTr="00A10B72">
        <w:tc>
          <w:tcPr>
            <w:tcW w:w="2376" w:type="dxa"/>
          </w:tcPr>
          <w:p w:rsidR="00A10B72" w:rsidRDefault="00A10B72">
            <w:pPr>
              <w:rPr>
                <w:i/>
                <w:sz w:val="24"/>
                <w:szCs w:val="24"/>
              </w:rPr>
            </w:pPr>
            <w:r>
              <w:rPr>
                <w:i/>
                <w:sz w:val="24"/>
                <w:szCs w:val="24"/>
              </w:rPr>
              <w:t>Γελάω</w:t>
            </w:r>
          </w:p>
        </w:tc>
        <w:tc>
          <w:tcPr>
            <w:tcW w:w="2694" w:type="dxa"/>
          </w:tcPr>
          <w:p w:rsidR="00A10B72" w:rsidRDefault="00A10B72">
            <w:pPr>
              <w:rPr>
                <w:i/>
                <w:sz w:val="24"/>
                <w:szCs w:val="24"/>
              </w:rPr>
            </w:pPr>
          </w:p>
        </w:tc>
        <w:tc>
          <w:tcPr>
            <w:tcW w:w="3452" w:type="dxa"/>
          </w:tcPr>
          <w:p w:rsidR="00A10B72" w:rsidRDefault="00A10B72">
            <w:pPr>
              <w:rPr>
                <w:i/>
                <w:sz w:val="24"/>
                <w:szCs w:val="24"/>
              </w:rPr>
            </w:pPr>
          </w:p>
        </w:tc>
      </w:tr>
      <w:tr w:rsidR="00A10B72" w:rsidTr="00A10B72">
        <w:tc>
          <w:tcPr>
            <w:tcW w:w="2376" w:type="dxa"/>
          </w:tcPr>
          <w:p w:rsidR="00A10B72" w:rsidRDefault="00A10B72">
            <w:pPr>
              <w:rPr>
                <w:i/>
                <w:sz w:val="24"/>
                <w:szCs w:val="24"/>
              </w:rPr>
            </w:pPr>
            <w:r>
              <w:rPr>
                <w:i/>
                <w:sz w:val="24"/>
                <w:szCs w:val="24"/>
              </w:rPr>
              <w:t>Τραγουδάω</w:t>
            </w:r>
          </w:p>
        </w:tc>
        <w:tc>
          <w:tcPr>
            <w:tcW w:w="2694" w:type="dxa"/>
          </w:tcPr>
          <w:p w:rsidR="00A10B72" w:rsidRDefault="00A10B72">
            <w:pPr>
              <w:rPr>
                <w:i/>
                <w:sz w:val="24"/>
                <w:szCs w:val="24"/>
              </w:rPr>
            </w:pPr>
          </w:p>
        </w:tc>
        <w:tc>
          <w:tcPr>
            <w:tcW w:w="3452" w:type="dxa"/>
          </w:tcPr>
          <w:p w:rsidR="00A10B72" w:rsidRDefault="00A10B72">
            <w:pPr>
              <w:rPr>
                <w:i/>
                <w:sz w:val="24"/>
                <w:szCs w:val="24"/>
              </w:rPr>
            </w:pPr>
          </w:p>
        </w:tc>
      </w:tr>
      <w:tr w:rsidR="00A10B72" w:rsidTr="00A10B72">
        <w:tc>
          <w:tcPr>
            <w:tcW w:w="2376" w:type="dxa"/>
          </w:tcPr>
          <w:p w:rsidR="00A10B72" w:rsidRDefault="00A10B72">
            <w:pPr>
              <w:rPr>
                <w:i/>
                <w:sz w:val="24"/>
                <w:szCs w:val="24"/>
              </w:rPr>
            </w:pPr>
            <w:r>
              <w:rPr>
                <w:i/>
                <w:sz w:val="24"/>
                <w:szCs w:val="24"/>
              </w:rPr>
              <w:t>Χορεύω</w:t>
            </w:r>
          </w:p>
        </w:tc>
        <w:tc>
          <w:tcPr>
            <w:tcW w:w="2694" w:type="dxa"/>
          </w:tcPr>
          <w:p w:rsidR="00A10B72" w:rsidRDefault="00A10B72">
            <w:pPr>
              <w:rPr>
                <w:i/>
                <w:sz w:val="24"/>
                <w:szCs w:val="24"/>
              </w:rPr>
            </w:pPr>
          </w:p>
        </w:tc>
        <w:tc>
          <w:tcPr>
            <w:tcW w:w="3452" w:type="dxa"/>
          </w:tcPr>
          <w:p w:rsidR="00A10B72" w:rsidRDefault="00A10B72">
            <w:pPr>
              <w:rPr>
                <w:i/>
                <w:sz w:val="24"/>
                <w:szCs w:val="24"/>
              </w:rPr>
            </w:pPr>
          </w:p>
        </w:tc>
      </w:tr>
      <w:tr w:rsidR="00A10B72" w:rsidTr="00A10B72">
        <w:tc>
          <w:tcPr>
            <w:tcW w:w="2376" w:type="dxa"/>
          </w:tcPr>
          <w:p w:rsidR="00A10B72" w:rsidRDefault="00A10B72">
            <w:pPr>
              <w:rPr>
                <w:i/>
                <w:sz w:val="24"/>
                <w:szCs w:val="24"/>
              </w:rPr>
            </w:pPr>
            <w:r>
              <w:rPr>
                <w:i/>
                <w:sz w:val="24"/>
                <w:szCs w:val="24"/>
              </w:rPr>
              <w:t>Σκαλίζω</w:t>
            </w:r>
          </w:p>
        </w:tc>
        <w:tc>
          <w:tcPr>
            <w:tcW w:w="2694" w:type="dxa"/>
          </w:tcPr>
          <w:p w:rsidR="00A10B72" w:rsidRDefault="00A10B72">
            <w:pPr>
              <w:rPr>
                <w:i/>
                <w:sz w:val="24"/>
                <w:szCs w:val="24"/>
              </w:rPr>
            </w:pPr>
          </w:p>
        </w:tc>
        <w:tc>
          <w:tcPr>
            <w:tcW w:w="3452" w:type="dxa"/>
          </w:tcPr>
          <w:p w:rsidR="00A10B72" w:rsidRDefault="00A10B72">
            <w:pPr>
              <w:rPr>
                <w:i/>
                <w:sz w:val="24"/>
                <w:szCs w:val="24"/>
              </w:rPr>
            </w:pPr>
          </w:p>
        </w:tc>
      </w:tr>
      <w:tr w:rsidR="00A10B72" w:rsidTr="00A10B72">
        <w:tc>
          <w:tcPr>
            <w:tcW w:w="2376" w:type="dxa"/>
          </w:tcPr>
          <w:p w:rsidR="00A10B72" w:rsidRDefault="00A10B72">
            <w:pPr>
              <w:rPr>
                <w:i/>
                <w:sz w:val="24"/>
                <w:szCs w:val="24"/>
              </w:rPr>
            </w:pPr>
            <w:r>
              <w:rPr>
                <w:i/>
                <w:sz w:val="24"/>
                <w:szCs w:val="24"/>
              </w:rPr>
              <w:t>Γυρίζω</w:t>
            </w:r>
          </w:p>
        </w:tc>
        <w:tc>
          <w:tcPr>
            <w:tcW w:w="2694" w:type="dxa"/>
          </w:tcPr>
          <w:p w:rsidR="00A10B72" w:rsidRDefault="00A10B72">
            <w:pPr>
              <w:rPr>
                <w:i/>
                <w:sz w:val="24"/>
                <w:szCs w:val="24"/>
              </w:rPr>
            </w:pPr>
          </w:p>
        </w:tc>
        <w:tc>
          <w:tcPr>
            <w:tcW w:w="3452" w:type="dxa"/>
          </w:tcPr>
          <w:p w:rsidR="00A10B72" w:rsidRDefault="00A10B72">
            <w:pPr>
              <w:rPr>
                <w:i/>
                <w:sz w:val="24"/>
                <w:szCs w:val="24"/>
              </w:rPr>
            </w:pPr>
          </w:p>
        </w:tc>
      </w:tr>
      <w:tr w:rsidR="00A10B72" w:rsidTr="00A10B72">
        <w:tc>
          <w:tcPr>
            <w:tcW w:w="2376" w:type="dxa"/>
          </w:tcPr>
          <w:p w:rsidR="00A10B72" w:rsidRDefault="00A10B72">
            <w:pPr>
              <w:rPr>
                <w:i/>
                <w:sz w:val="24"/>
                <w:szCs w:val="24"/>
              </w:rPr>
            </w:pPr>
            <w:r>
              <w:rPr>
                <w:i/>
                <w:sz w:val="24"/>
                <w:szCs w:val="24"/>
              </w:rPr>
              <w:t>Παρακολουθώ</w:t>
            </w:r>
          </w:p>
        </w:tc>
        <w:tc>
          <w:tcPr>
            <w:tcW w:w="2694" w:type="dxa"/>
          </w:tcPr>
          <w:p w:rsidR="00A10B72" w:rsidRDefault="00A10B72">
            <w:pPr>
              <w:rPr>
                <w:i/>
                <w:sz w:val="24"/>
                <w:szCs w:val="24"/>
              </w:rPr>
            </w:pPr>
          </w:p>
        </w:tc>
        <w:tc>
          <w:tcPr>
            <w:tcW w:w="3452" w:type="dxa"/>
          </w:tcPr>
          <w:p w:rsidR="00A10B72" w:rsidRDefault="00A10B72">
            <w:pPr>
              <w:rPr>
                <w:i/>
                <w:sz w:val="24"/>
                <w:szCs w:val="24"/>
              </w:rPr>
            </w:pPr>
          </w:p>
        </w:tc>
      </w:tr>
      <w:tr w:rsidR="00A10B72" w:rsidTr="00A10B72">
        <w:tc>
          <w:tcPr>
            <w:tcW w:w="2376" w:type="dxa"/>
          </w:tcPr>
          <w:p w:rsidR="00A10B72" w:rsidRDefault="00A10B72">
            <w:pPr>
              <w:rPr>
                <w:i/>
                <w:sz w:val="24"/>
                <w:szCs w:val="24"/>
              </w:rPr>
            </w:pPr>
            <w:r>
              <w:rPr>
                <w:i/>
                <w:sz w:val="24"/>
                <w:szCs w:val="24"/>
              </w:rPr>
              <w:t>Αγγίζω</w:t>
            </w:r>
          </w:p>
        </w:tc>
        <w:tc>
          <w:tcPr>
            <w:tcW w:w="2694" w:type="dxa"/>
          </w:tcPr>
          <w:p w:rsidR="00A10B72" w:rsidRDefault="00A10B72">
            <w:pPr>
              <w:rPr>
                <w:i/>
                <w:sz w:val="24"/>
                <w:szCs w:val="24"/>
              </w:rPr>
            </w:pPr>
          </w:p>
        </w:tc>
        <w:tc>
          <w:tcPr>
            <w:tcW w:w="3452" w:type="dxa"/>
          </w:tcPr>
          <w:p w:rsidR="00A10B72" w:rsidRDefault="00A10B72">
            <w:pPr>
              <w:rPr>
                <w:i/>
                <w:sz w:val="24"/>
                <w:szCs w:val="24"/>
              </w:rPr>
            </w:pPr>
          </w:p>
        </w:tc>
        <w:bookmarkStart w:id="0" w:name="_GoBack"/>
        <w:bookmarkEnd w:id="0"/>
      </w:tr>
      <w:tr w:rsidR="00A10B72" w:rsidTr="00A10B72">
        <w:tc>
          <w:tcPr>
            <w:tcW w:w="2376" w:type="dxa"/>
          </w:tcPr>
          <w:p w:rsidR="00A10B72" w:rsidRDefault="00886BEE">
            <w:pPr>
              <w:rPr>
                <w:i/>
                <w:sz w:val="24"/>
                <w:szCs w:val="24"/>
              </w:rPr>
            </w:pPr>
            <w:r>
              <w:rPr>
                <w:noProof/>
                <w:sz w:val="24"/>
                <w:szCs w:val="24"/>
                <w:lang w:eastAsia="el-GR"/>
              </w:rPr>
              <w:drawing>
                <wp:anchor distT="0" distB="0" distL="114300" distR="114300" simplePos="0" relativeHeight="251659264" behindDoc="0" locked="0" layoutInCell="1" allowOverlap="1" wp14:anchorId="5C08E963" wp14:editId="5CEE68E2">
                  <wp:simplePos x="0" y="0"/>
                  <wp:positionH relativeFrom="column">
                    <wp:posOffset>-552450</wp:posOffset>
                  </wp:positionH>
                  <wp:positionV relativeFrom="paragraph">
                    <wp:posOffset>149860</wp:posOffset>
                  </wp:positionV>
                  <wp:extent cx="1543050" cy="1207770"/>
                  <wp:effectExtent l="0" t="0" r="0" b="0"/>
                  <wp:wrapNone/>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iptskate.gif"/>
                          <pic:cNvPicPr/>
                        </pic:nvPicPr>
                        <pic:blipFill>
                          <a:blip r:embed="rId7">
                            <a:extLst>
                              <a:ext uri="{28A0092B-C50C-407E-A947-70E740481C1C}">
                                <a14:useLocalDpi xmlns:a14="http://schemas.microsoft.com/office/drawing/2010/main" val="0"/>
                              </a:ext>
                            </a:extLst>
                          </a:blip>
                          <a:stretch>
                            <a:fillRect/>
                          </a:stretch>
                        </pic:blipFill>
                        <pic:spPr>
                          <a:xfrm>
                            <a:off x="0" y="0"/>
                            <a:ext cx="1543050" cy="1207770"/>
                          </a:xfrm>
                          <a:prstGeom prst="rect">
                            <a:avLst/>
                          </a:prstGeom>
                        </pic:spPr>
                      </pic:pic>
                    </a:graphicData>
                  </a:graphic>
                  <wp14:sizeRelH relativeFrom="page">
                    <wp14:pctWidth>0</wp14:pctWidth>
                  </wp14:sizeRelH>
                  <wp14:sizeRelV relativeFrom="page">
                    <wp14:pctHeight>0</wp14:pctHeight>
                  </wp14:sizeRelV>
                </wp:anchor>
              </w:drawing>
            </w:r>
            <w:r>
              <w:rPr>
                <w:i/>
                <w:noProof/>
                <w:sz w:val="24"/>
                <w:szCs w:val="24"/>
                <w:lang w:eastAsia="el-GR"/>
              </w:rPr>
              <w:drawing>
                <wp:anchor distT="0" distB="0" distL="114300" distR="114300" simplePos="0" relativeHeight="251662336" behindDoc="0" locked="0" layoutInCell="1" allowOverlap="1" wp14:anchorId="413A91D9" wp14:editId="7EFA134F">
                  <wp:simplePos x="0" y="0"/>
                  <wp:positionH relativeFrom="column">
                    <wp:posOffset>1247775</wp:posOffset>
                  </wp:positionH>
                  <wp:positionV relativeFrom="paragraph">
                    <wp:posOffset>66040</wp:posOffset>
                  </wp:positionV>
                  <wp:extent cx="2724150" cy="1378585"/>
                  <wp:effectExtent l="0" t="0" r="0" b="0"/>
                  <wp:wrapNone/>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ipbam3.gif"/>
                          <pic:cNvPicPr/>
                        </pic:nvPicPr>
                        <pic:blipFill>
                          <a:blip r:embed="rId8">
                            <a:extLst>
                              <a:ext uri="{28A0092B-C50C-407E-A947-70E740481C1C}">
                                <a14:useLocalDpi xmlns:a14="http://schemas.microsoft.com/office/drawing/2010/main" val="0"/>
                              </a:ext>
                            </a:extLst>
                          </a:blip>
                          <a:stretch>
                            <a:fillRect/>
                          </a:stretch>
                        </pic:blipFill>
                        <pic:spPr>
                          <a:xfrm>
                            <a:off x="0" y="0"/>
                            <a:ext cx="2724150" cy="1378585"/>
                          </a:xfrm>
                          <a:prstGeom prst="rect">
                            <a:avLst/>
                          </a:prstGeom>
                        </pic:spPr>
                      </pic:pic>
                    </a:graphicData>
                  </a:graphic>
                  <wp14:sizeRelH relativeFrom="page">
                    <wp14:pctWidth>0</wp14:pctWidth>
                  </wp14:sizeRelH>
                  <wp14:sizeRelV relativeFrom="page">
                    <wp14:pctHeight>0</wp14:pctHeight>
                  </wp14:sizeRelV>
                </wp:anchor>
              </w:drawing>
            </w:r>
            <w:r w:rsidR="00A10B72">
              <w:rPr>
                <w:i/>
                <w:sz w:val="24"/>
                <w:szCs w:val="24"/>
              </w:rPr>
              <w:t>διασκεδάζω</w:t>
            </w:r>
          </w:p>
        </w:tc>
        <w:tc>
          <w:tcPr>
            <w:tcW w:w="2694" w:type="dxa"/>
          </w:tcPr>
          <w:p w:rsidR="00A10B72" w:rsidRDefault="00A10B72">
            <w:pPr>
              <w:rPr>
                <w:i/>
                <w:sz w:val="24"/>
                <w:szCs w:val="24"/>
              </w:rPr>
            </w:pPr>
          </w:p>
        </w:tc>
        <w:tc>
          <w:tcPr>
            <w:tcW w:w="3452" w:type="dxa"/>
          </w:tcPr>
          <w:p w:rsidR="00A10B72" w:rsidRDefault="00886BEE">
            <w:pPr>
              <w:rPr>
                <w:i/>
                <w:sz w:val="24"/>
                <w:szCs w:val="24"/>
              </w:rPr>
            </w:pPr>
            <w:r>
              <w:rPr>
                <w:noProof/>
                <w:sz w:val="24"/>
                <w:szCs w:val="24"/>
                <w:lang w:eastAsia="el-GR"/>
              </w:rPr>
              <w:drawing>
                <wp:anchor distT="0" distB="0" distL="114300" distR="114300" simplePos="0" relativeHeight="251661312" behindDoc="0" locked="0" layoutInCell="1" allowOverlap="1" wp14:anchorId="5AC3C9F7" wp14:editId="2427E3C5">
                  <wp:simplePos x="0" y="0"/>
                  <wp:positionH relativeFrom="column">
                    <wp:posOffset>1133475</wp:posOffset>
                  </wp:positionH>
                  <wp:positionV relativeFrom="paragraph">
                    <wp:posOffset>64135</wp:posOffset>
                  </wp:positionV>
                  <wp:extent cx="1352550" cy="1207770"/>
                  <wp:effectExtent l="0" t="0" r="0" b="0"/>
                  <wp:wrapNone/>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iptskate.gif"/>
                          <pic:cNvPicPr/>
                        </pic:nvPicPr>
                        <pic:blipFill>
                          <a:blip r:embed="rId7">
                            <a:extLst>
                              <a:ext uri="{28A0092B-C50C-407E-A947-70E740481C1C}">
                                <a14:useLocalDpi xmlns:a14="http://schemas.microsoft.com/office/drawing/2010/main" val="0"/>
                              </a:ext>
                            </a:extLst>
                          </a:blip>
                          <a:stretch>
                            <a:fillRect/>
                          </a:stretch>
                        </pic:blipFill>
                        <pic:spPr>
                          <a:xfrm flipH="1">
                            <a:off x="0" y="0"/>
                            <a:ext cx="1352550" cy="1207770"/>
                          </a:xfrm>
                          <a:prstGeom prst="rect">
                            <a:avLst/>
                          </a:prstGeom>
                        </pic:spPr>
                      </pic:pic>
                    </a:graphicData>
                  </a:graphic>
                  <wp14:sizeRelH relativeFrom="page">
                    <wp14:pctWidth>0</wp14:pctWidth>
                  </wp14:sizeRelH>
                  <wp14:sizeRelV relativeFrom="page">
                    <wp14:pctHeight>0</wp14:pctHeight>
                  </wp14:sizeRelV>
                </wp:anchor>
              </w:drawing>
            </w:r>
          </w:p>
        </w:tc>
      </w:tr>
    </w:tbl>
    <w:p w:rsidR="00A10B72" w:rsidRPr="00A10B72" w:rsidRDefault="00A10B72">
      <w:pPr>
        <w:rPr>
          <w:i/>
          <w:sz w:val="24"/>
          <w:szCs w:val="24"/>
        </w:rPr>
      </w:pPr>
    </w:p>
    <w:sectPr w:rsidR="00A10B72" w:rsidRPr="00A10B72">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Greek">
    <w:panose1 w:val="020B0604020202020204"/>
    <w:charset w:val="00"/>
    <w:family w:val="swiss"/>
    <w:pitch w:val="variable"/>
    <w:sig w:usb0="00000083" w:usb1="00000000" w:usb2="00000000" w:usb3="00000000" w:csb0="00000009" w:csb1="00000000"/>
  </w:font>
  <w:font w:name="4YEOmonstrum">
    <w:panose1 w:val="00000400000000000000"/>
    <w:charset w:val="00"/>
    <w:family w:val="auto"/>
    <w:pitch w:val="variable"/>
    <w:sig w:usb0="00000003" w:usb1="00000000" w:usb2="00000000" w:usb3="00000000" w:csb0="00000001" w:csb1="00000000"/>
  </w:font>
  <w:font w:name="Cambria">
    <w:panose1 w:val="02040503050406030204"/>
    <w:charset w:val="A1"/>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EFD"/>
    <w:rsid w:val="001F51AD"/>
    <w:rsid w:val="00886BEE"/>
    <w:rsid w:val="00954EE0"/>
    <w:rsid w:val="00A10B72"/>
    <w:rsid w:val="00CB3DFA"/>
    <w:rsid w:val="00CC2EFD"/>
    <w:rsid w:val="00CE4D4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D2BC2F2-F539-4F16-8019-7A0659576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10B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Char"/>
    <w:uiPriority w:val="99"/>
    <w:semiHidden/>
    <w:unhideWhenUsed/>
    <w:rsid w:val="00954EE0"/>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954EE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gif"/><Relationship Id="rId3" Type="http://schemas.openxmlformats.org/officeDocument/2006/relationships/webSettings" Target="webSettings.xml"/><Relationship Id="rId7" Type="http://schemas.openxmlformats.org/officeDocument/2006/relationships/image" Target="media/image4.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gif"/><Relationship Id="rId5" Type="http://schemas.openxmlformats.org/officeDocument/2006/relationships/image" Target="media/image2.gif"/><Relationship Id="rId10" Type="http://schemas.openxmlformats.org/officeDocument/2006/relationships/theme" Target="theme/theme1.xml"/><Relationship Id="rId4" Type="http://schemas.openxmlformats.org/officeDocument/2006/relationships/image" Target="media/image1.gif"/><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255</Words>
  <Characters>1381</Characters>
  <Application>Microsoft Office Word</Application>
  <DocSecurity>0</DocSecurity>
  <Lines>11</Lines>
  <Paragraphs>3</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1633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EYNIKH</dc:creator>
  <cp:lastModifiedBy>ΕΥΝΙΚΗ ΤΟΚΑΤΛΗ</cp:lastModifiedBy>
  <cp:revision>2</cp:revision>
  <dcterms:created xsi:type="dcterms:W3CDTF">2013-09-11T16:17:00Z</dcterms:created>
  <dcterms:modified xsi:type="dcterms:W3CDTF">2013-09-11T16:17:00Z</dcterms:modified>
</cp:coreProperties>
</file>